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B1A46" w14:textId="5F3243F0" w:rsidR="0060487B" w:rsidRDefault="00BB65A7" w:rsidP="009D40BA">
      <w:pPr>
        <w:pStyle w:val="Standard"/>
        <w:jc w:val="center"/>
        <w:rPr>
          <w:rFonts w:ascii="Arial" w:hAnsi="Arial" w:cs="Arial"/>
          <w:b/>
          <w:bCs/>
          <w:sz w:val="28"/>
          <w:szCs w:val="28"/>
        </w:rPr>
      </w:pPr>
      <w:r>
        <w:rPr>
          <w:rFonts w:ascii="Arial" w:hAnsi="Arial" w:cs="Arial"/>
          <w:b/>
          <w:bCs/>
          <w:sz w:val="28"/>
          <w:szCs w:val="28"/>
        </w:rPr>
        <w:t>PREGUNTAS REALIZADAS EN LOS EXPEDIENTES DE CONTRATACIÓN</w:t>
      </w:r>
    </w:p>
    <w:p w14:paraId="2E7E67CA" w14:textId="77777777" w:rsidR="00BB65A7" w:rsidRDefault="00BB65A7">
      <w:pPr>
        <w:pStyle w:val="Standard"/>
        <w:jc w:val="center"/>
        <w:rPr>
          <w:rFonts w:ascii="Arial" w:hAnsi="Arial" w:cs="Arial"/>
        </w:rPr>
      </w:pPr>
    </w:p>
    <w:p w14:paraId="7E3B9351" w14:textId="5E4AE1AA" w:rsidR="0060487B" w:rsidRDefault="00BB65A7">
      <w:pPr>
        <w:pStyle w:val="Standard"/>
        <w:jc w:val="center"/>
        <w:rPr>
          <w:rFonts w:ascii="Arial" w:hAnsi="Arial" w:cs="Arial"/>
        </w:rPr>
      </w:pPr>
      <w:r>
        <w:rPr>
          <w:rFonts w:ascii="Arial" w:hAnsi="Arial" w:cs="Arial"/>
        </w:rPr>
        <w:t>EJERCICIO 202</w:t>
      </w:r>
      <w:r w:rsidR="006B1CD0">
        <w:rPr>
          <w:rFonts w:ascii="Arial" w:hAnsi="Arial" w:cs="Arial"/>
        </w:rPr>
        <w:t>3</w:t>
      </w:r>
      <w:r w:rsidR="00A9504D">
        <w:rPr>
          <w:rFonts w:ascii="Arial" w:hAnsi="Arial" w:cs="Arial"/>
        </w:rPr>
        <w:t xml:space="preserve"> – </w:t>
      </w:r>
      <w:r w:rsidR="006B1CD0">
        <w:rPr>
          <w:rFonts w:ascii="Arial" w:hAnsi="Arial" w:cs="Arial"/>
        </w:rPr>
        <w:t>SEGUNDO</w:t>
      </w:r>
      <w:r w:rsidR="00A9504D">
        <w:rPr>
          <w:rFonts w:ascii="Arial" w:hAnsi="Arial" w:cs="Arial"/>
        </w:rPr>
        <w:t xml:space="preserve"> SEMESTRE</w:t>
      </w:r>
    </w:p>
    <w:p w14:paraId="4E8F8ADA" w14:textId="77777777" w:rsidR="0060487B" w:rsidRDefault="0060487B">
      <w:pPr>
        <w:pStyle w:val="Standard"/>
        <w:jc w:val="both"/>
        <w:rPr>
          <w:rFonts w:ascii="Arial" w:hAnsi="Arial" w:cs="Arial"/>
        </w:rPr>
      </w:pPr>
    </w:p>
    <w:p w14:paraId="14445CBC" w14:textId="77777777" w:rsidR="0060487B" w:rsidRDefault="0060487B">
      <w:pPr>
        <w:pStyle w:val="Standard"/>
        <w:jc w:val="both"/>
        <w:rPr>
          <w:rFonts w:ascii="Arial" w:hAnsi="Arial" w:cs="Arial"/>
          <w:b/>
          <w:bCs/>
        </w:rPr>
      </w:pPr>
    </w:p>
    <w:tbl>
      <w:tblPr>
        <w:tblStyle w:val="Tablaconcuadrcula"/>
        <w:tblW w:w="14596" w:type="dxa"/>
        <w:tblLook w:val="04A0" w:firstRow="1" w:lastRow="0" w:firstColumn="1" w:lastColumn="0" w:noHBand="0" w:noVBand="1"/>
      </w:tblPr>
      <w:tblGrid>
        <w:gridCol w:w="1610"/>
        <w:gridCol w:w="11352"/>
        <w:gridCol w:w="1634"/>
      </w:tblGrid>
      <w:tr w:rsidR="00BB65A7" w14:paraId="00AEA9F3" w14:textId="77777777" w:rsidTr="00A9504D">
        <w:tc>
          <w:tcPr>
            <w:tcW w:w="1610" w:type="dxa"/>
            <w:shd w:val="clear" w:color="auto" w:fill="DEEAF6" w:themeFill="accent5" w:themeFillTint="33"/>
            <w:vAlign w:val="center"/>
          </w:tcPr>
          <w:p w14:paraId="6B85EB84" w14:textId="24005795" w:rsidR="00BB65A7" w:rsidRPr="00BB65A7" w:rsidRDefault="00BB65A7" w:rsidP="00BB65A7">
            <w:pPr>
              <w:pStyle w:val="Standard"/>
              <w:jc w:val="center"/>
              <w:rPr>
                <w:rFonts w:ascii="Arial" w:hAnsi="Arial" w:cs="Arial"/>
                <w:b/>
                <w:bCs/>
                <w:sz w:val="22"/>
                <w:szCs w:val="22"/>
              </w:rPr>
            </w:pPr>
            <w:r w:rsidRPr="00BB65A7">
              <w:rPr>
                <w:rFonts w:ascii="Arial" w:hAnsi="Arial" w:cs="Arial"/>
                <w:b/>
                <w:bCs/>
                <w:sz w:val="22"/>
                <w:szCs w:val="22"/>
              </w:rPr>
              <w:t>EXPEDIENTE</w:t>
            </w:r>
          </w:p>
        </w:tc>
        <w:tc>
          <w:tcPr>
            <w:tcW w:w="11352" w:type="dxa"/>
            <w:shd w:val="clear" w:color="auto" w:fill="DEEAF6" w:themeFill="accent5" w:themeFillTint="33"/>
            <w:vAlign w:val="center"/>
          </w:tcPr>
          <w:p w14:paraId="0BA90717" w14:textId="195DEF5A" w:rsidR="00BB65A7" w:rsidRPr="00BB65A7" w:rsidRDefault="00BB65A7" w:rsidP="00BB65A7">
            <w:pPr>
              <w:pStyle w:val="Standard"/>
              <w:jc w:val="center"/>
              <w:rPr>
                <w:rFonts w:ascii="Arial" w:hAnsi="Arial" w:cs="Arial"/>
                <w:b/>
                <w:bCs/>
                <w:sz w:val="22"/>
                <w:szCs w:val="22"/>
              </w:rPr>
            </w:pPr>
            <w:r w:rsidRPr="00BB65A7">
              <w:rPr>
                <w:rFonts w:ascii="Arial" w:hAnsi="Arial" w:cs="Arial"/>
                <w:b/>
                <w:bCs/>
                <w:sz w:val="22"/>
                <w:szCs w:val="22"/>
              </w:rPr>
              <w:t>OBJETO</w:t>
            </w:r>
          </w:p>
        </w:tc>
        <w:tc>
          <w:tcPr>
            <w:tcW w:w="1634" w:type="dxa"/>
            <w:shd w:val="clear" w:color="auto" w:fill="DEEAF6" w:themeFill="accent5" w:themeFillTint="33"/>
            <w:vAlign w:val="center"/>
          </w:tcPr>
          <w:p w14:paraId="6E81B2A1" w14:textId="6D01541C" w:rsidR="00BB65A7" w:rsidRPr="00BB65A7" w:rsidRDefault="00BB65A7" w:rsidP="00BB65A7">
            <w:pPr>
              <w:pStyle w:val="Standard"/>
              <w:jc w:val="center"/>
              <w:rPr>
                <w:rFonts w:ascii="Arial" w:hAnsi="Arial" w:cs="Arial"/>
                <w:b/>
                <w:bCs/>
                <w:sz w:val="22"/>
                <w:szCs w:val="22"/>
              </w:rPr>
            </w:pPr>
            <w:r w:rsidRPr="00BB65A7">
              <w:rPr>
                <w:rFonts w:ascii="Arial" w:hAnsi="Arial" w:cs="Arial"/>
                <w:b/>
                <w:bCs/>
                <w:sz w:val="22"/>
                <w:szCs w:val="22"/>
              </w:rPr>
              <w:t>PREGUNTAS REALIZADAS</w:t>
            </w:r>
          </w:p>
        </w:tc>
      </w:tr>
      <w:tr w:rsidR="00BB65A7" w14:paraId="00F5C893" w14:textId="77777777" w:rsidTr="00A9504D">
        <w:tc>
          <w:tcPr>
            <w:tcW w:w="1610" w:type="dxa"/>
            <w:vAlign w:val="center"/>
          </w:tcPr>
          <w:p w14:paraId="47BA92A3" w14:textId="13FEE2B0" w:rsidR="00BB65A7" w:rsidRPr="00BB65A7" w:rsidRDefault="006B1CD0" w:rsidP="00BB65A7">
            <w:pPr>
              <w:pStyle w:val="Standard"/>
              <w:jc w:val="center"/>
              <w:rPr>
                <w:rFonts w:ascii="Arial" w:hAnsi="Arial" w:cs="Arial"/>
                <w:sz w:val="22"/>
                <w:szCs w:val="22"/>
              </w:rPr>
            </w:pPr>
            <w:r>
              <w:rPr>
                <w:rFonts w:ascii="Arial" w:hAnsi="Arial" w:cs="Arial"/>
                <w:sz w:val="22"/>
                <w:szCs w:val="22"/>
              </w:rPr>
              <w:t>05/2023/2</w:t>
            </w:r>
          </w:p>
        </w:tc>
        <w:tc>
          <w:tcPr>
            <w:tcW w:w="11352" w:type="dxa"/>
            <w:vAlign w:val="center"/>
          </w:tcPr>
          <w:p w14:paraId="5B985C5E" w14:textId="7ED28761" w:rsidR="00BB65A7" w:rsidRPr="00BB65A7" w:rsidRDefault="006B1CD0" w:rsidP="00BB65A7">
            <w:pPr>
              <w:pStyle w:val="Standard"/>
              <w:jc w:val="both"/>
              <w:rPr>
                <w:rFonts w:ascii="Arial" w:hAnsi="Arial" w:cs="Arial"/>
                <w:sz w:val="20"/>
                <w:szCs w:val="20"/>
              </w:rPr>
            </w:pPr>
            <w:r w:rsidRPr="00A9504D">
              <w:rPr>
                <w:rFonts w:ascii="Arial" w:hAnsi="Arial" w:cs="Arial"/>
                <w:sz w:val="20"/>
                <w:szCs w:val="20"/>
              </w:rPr>
              <w:t>Suministro de material de ferretería necesario para la realización de labores de mantenimiento y reparación que realizan en las sedes y centros de la Fundación Canaria de Juventud IDEO conforme a las características y condiciones que se especifican en el Pliego de Prescripciones Técnicas particulares.</w:t>
            </w:r>
          </w:p>
        </w:tc>
        <w:tc>
          <w:tcPr>
            <w:tcW w:w="1634" w:type="dxa"/>
            <w:vAlign w:val="center"/>
          </w:tcPr>
          <w:p w14:paraId="7F1C6FB1" w14:textId="0FBB82F2" w:rsidR="00BB65A7" w:rsidRPr="00BB65A7" w:rsidRDefault="00A9504D" w:rsidP="00BB65A7">
            <w:pPr>
              <w:pStyle w:val="Standard"/>
              <w:jc w:val="center"/>
              <w:rPr>
                <w:rFonts w:ascii="Arial" w:hAnsi="Arial" w:cs="Arial"/>
                <w:sz w:val="22"/>
                <w:szCs w:val="22"/>
              </w:rPr>
            </w:pPr>
            <w:r>
              <w:rPr>
                <w:rFonts w:ascii="Arial" w:hAnsi="Arial" w:cs="Arial"/>
                <w:sz w:val="22"/>
                <w:szCs w:val="22"/>
              </w:rPr>
              <w:t>0</w:t>
            </w:r>
          </w:p>
        </w:tc>
      </w:tr>
      <w:tr w:rsidR="00BB65A7" w14:paraId="0736A2E9" w14:textId="77777777" w:rsidTr="00A9504D">
        <w:tc>
          <w:tcPr>
            <w:tcW w:w="1610" w:type="dxa"/>
            <w:vAlign w:val="center"/>
          </w:tcPr>
          <w:p w14:paraId="701C58D6" w14:textId="5BE61EBC" w:rsidR="00BB65A7" w:rsidRPr="00BB65A7" w:rsidRDefault="006B1CD0" w:rsidP="00BB65A7">
            <w:pPr>
              <w:pStyle w:val="Standard"/>
              <w:jc w:val="center"/>
              <w:rPr>
                <w:rFonts w:ascii="Arial" w:hAnsi="Arial" w:cs="Arial"/>
                <w:sz w:val="22"/>
                <w:szCs w:val="22"/>
              </w:rPr>
            </w:pPr>
            <w:r>
              <w:rPr>
                <w:rFonts w:ascii="Arial" w:hAnsi="Arial" w:cs="Arial"/>
                <w:sz w:val="22"/>
                <w:szCs w:val="22"/>
              </w:rPr>
              <w:t>06/2023</w:t>
            </w:r>
          </w:p>
        </w:tc>
        <w:tc>
          <w:tcPr>
            <w:tcW w:w="11352" w:type="dxa"/>
            <w:vAlign w:val="center"/>
          </w:tcPr>
          <w:p w14:paraId="0A88F4BF" w14:textId="7FF6B13E" w:rsidR="00BB65A7" w:rsidRPr="00BB65A7" w:rsidRDefault="006B1CD0" w:rsidP="00BB65A7">
            <w:pPr>
              <w:pStyle w:val="Standard"/>
              <w:jc w:val="both"/>
              <w:rPr>
                <w:rFonts w:ascii="Arial" w:hAnsi="Arial" w:cs="Arial"/>
                <w:sz w:val="20"/>
                <w:szCs w:val="20"/>
              </w:rPr>
            </w:pPr>
            <w:r w:rsidRPr="006B1CD0">
              <w:rPr>
                <w:rFonts w:ascii="Arial" w:hAnsi="Arial" w:cs="Arial"/>
                <w:sz w:val="20"/>
                <w:szCs w:val="20"/>
              </w:rPr>
              <w:t>Servicio de instalación de dispositivos de anclaje para trabajos en altura para la Fundación Canaria de Juventud IDEO</w:t>
            </w:r>
            <w:r>
              <w:rPr>
                <w:rFonts w:ascii="Arial" w:hAnsi="Arial" w:cs="Arial"/>
                <w:sz w:val="20"/>
                <w:szCs w:val="20"/>
              </w:rPr>
              <w:t>.</w:t>
            </w:r>
          </w:p>
        </w:tc>
        <w:tc>
          <w:tcPr>
            <w:tcW w:w="1634" w:type="dxa"/>
            <w:vAlign w:val="center"/>
          </w:tcPr>
          <w:p w14:paraId="4321EAB9" w14:textId="35FA910F" w:rsidR="00BB65A7" w:rsidRPr="00BB65A7" w:rsidRDefault="006B1CD0" w:rsidP="00BB65A7">
            <w:pPr>
              <w:pStyle w:val="Standard"/>
              <w:jc w:val="center"/>
              <w:rPr>
                <w:rFonts w:ascii="Arial" w:hAnsi="Arial" w:cs="Arial"/>
                <w:sz w:val="22"/>
                <w:szCs w:val="22"/>
              </w:rPr>
            </w:pPr>
            <w:r>
              <w:rPr>
                <w:rFonts w:ascii="Arial" w:hAnsi="Arial" w:cs="Arial"/>
                <w:sz w:val="22"/>
                <w:szCs w:val="22"/>
              </w:rPr>
              <w:t>7</w:t>
            </w:r>
          </w:p>
        </w:tc>
      </w:tr>
      <w:tr w:rsidR="00BB65A7" w14:paraId="0B9774D6" w14:textId="77777777" w:rsidTr="00A9504D">
        <w:tc>
          <w:tcPr>
            <w:tcW w:w="1610" w:type="dxa"/>
            <w:vAlign w:val="center"/>
          </w:tcPr>
          <w:p w14:paraId="5614871B" w14:textId="01EF5B81" w:rsidR="00BB65A7" w:rsidRPr="00BB65A7" w:rsidRDefault="00BB65A7" w:rsidP="00BB65A7">
            <w:pPr>
              <w:pStyle w:val="Standard"/>
              <w:jc w:val="center"/>
              <w:rPr>
                <w:rFonts w:ascii="Arial" w:hAnsi="Arial" w:cs="Arial"/>
                <w:sz w:val="22"/>
                <w:szCs w:val="22"/>
              </w:rPr>
            </w:pPr>
            <w:r>
              <w:rPr>
                <w:rFonts w:ascii="Arial" w:hAnsi="Arial" w:cs="Arial"/>
                <w:sz w:val="22"/>
                <w:szCs w:val="22"/>
              </w:rPr>
              <w:t>0</w:t>
            </w:r>
            <w:r w:rsidR="006B1CD0">
              <w:rPr>
                <w:rFonts w:ascii="Arial" w:hAnsi="Arial" w:cs="Arial"/>
                <w:sz w:val="22"/>
                <w:szCs w:val="22"/>
              </w:rPr>
              <w:t>7</w:t>
            </w:r>
            <w:r>
              <w:rPr>
                <w:rFonts w:ascii="Arial" w:hAnsi="Arial" w:cs="Arial"/>
                <w:sz w:val="22"/>
                <w:szCs w:val="22"/>
              </w:rPr>
              <w:t>/202</w:t>
            </w:r>
            <w:r w:rsidR="00A9504D">
              <w:rPr>
                <w:rFonts w:ascii="Arial" w:hAnsi="Arial" w:cs="Arial"/>
                <w:sz w:val="22"/>
                <w:szCs w:val="22"/>
              </w:rPr>
              <w:t>3</w:t>
            </w:r>
          </w:p>
        </w:tc>
        <w:tc>
          <w:tcPr>
            <w:tcW w:w="11352" w:type="dxa"/>
            <w:vAlign w:val="center"/>
          </w:tcPr>
          <w:p w14:paraId="6C8FF511" w14:textId="05CF8C38" w:rsidR="00BB65A7" w:rsidRPr="00BB65A7" w:rsidRDefault="006B1CD0" w:rsidP="00BB65A7">
            <w:pPr>
              <w:pStyle w:val="Standard"/>
              <w:jc w:val="both"/>
              <w:rPr>
                <w:rFonts w:ascii="Arial" w:hAnsi="Arial" w:cs="Arial"/>
                <w:sz w:val="20"/>
                <w:szCs w:val="20"/>
              </w:rPr>
            </w:pPr>
            <w:r w:rsidRPr="006B1CD0">
              <w:rPr>
                <w:rFonts w:ascii="Arial" w:hAnsi="Arial" w:cs="Arial"/>
                <w:sz w:val="20"/>
                <w:szCs w:val="20"/>
              </w:rPr>
              <w:t>Servicio de limpieza en los Centros y edificios gestionados o de titularidad de la Fundación Canaria de Juventud IDEO.</w:t>
            </w:r>
          </w:p>
        </w:tc>
        <w:tc>
          <w:tcPr>
            <w:tcW w:w="1634" w:type="dxa"/>
            <w:vAlign w:val="center"/>
          </w:tcPr>
          <w:p w14:paraId="69B97A58" w14:textId="631523E7" w:rsidR="00BB65A7" w:rsidRPr="00BB65A7" w:rsidRDefault="00D445DC" w:rsidP="00BB65A7">
            <w:pPr>
              <w:pStyle w:val="Standard"/>
              <w:jc w:val="center"/>
              <w:rPr>
                <w:rFonts w:ascii="Arial" w:hAnsi="Arial" w:cs="Arial"/>
                <w:sz w:val="22"/>
                <w:szCs w:val="22"/>
              </w:rPr>
            </w:pPr>
            <w:r>
              <w:rPr>
                <w:rFonts w:ascii="Arial" w:hAnsi="Arial" w:cs="Arial"/>
                <w:sz w:val="22"/>
                <w:szCs w:val="22"/>
              </w:rPr>
              <w:t>0</w:t>
            </w:r>
          </w:p>
        </w:tc>
      </w:tr>
      <w:tr w:rsidR="00BB65A7" w14:paraId="6C0F88F0" w14:textId="77777777" w:rsidTr="00A9504D">
        <w:tc>
          <w:tcPr>
            <w:tcW w:w="1610" w:type="dxa"/>
            <w:vAlign w:val="center"/>
          </w:tcPr>
          <w:p w14:paraId="4C69FAAD" w14:textId="593D9CEE" w:rsidR="00BB65A7" w:rsidRPr="00BB65A7" w:rsidRDefault="00BB65A7" w:rsidP="00BB65A7">
            <w:pPr>
              <w:pStyle w:val="Standard"/>
              <w:jc w:val="center"/>
              <w:rPr>
                <w:rFonts w:ascii="Arial" w:hAnsi="Arial" w:cs="Arial"/>
                <w:sz w:val="22"/>
                <w:szCs w:val="22"/>
              </w:rPr>
            </w:pPr>
            <w:r>
              <w:rPr>
                <w:rFonts w:ascii="Arial" w:hAnsi="Arial" w:cs="Arial"/>
                <w:sz w:val="22"/>
                <w:szCs w:val="22"/>
              </w:rPr>
              <w:t>0</w:t>
            </w:r>
            <w:r w:rsidR="006B1CD0">
              <w:rPr>
                <w:rFonts w:ascii="Arial" w:hAnsi="Arial" w:cs="Arial"/>
                <w:sz w:val="22"/>
                <w:szCs w:val="22"/>
              </w:rPr>
              <w:t>8</w:t>
            </w:r>
            <w:r>
              <w:rPr>
                <w:rFonts w:ascii="Arial" w:hAnsi="Arial" w:cs="Arial"/>
                <w:sz w:val="22"/>
                <w:szCs w:val="22"/>
              </w:rPr>
              <w:t>/202</w:t>
            </w:r>
            <w:r w:rsidR="00A9504D">
              <w:rPr>
                <w:rFonts w:ascii="Arial" w:hAnsi="Arial" w:cs="Arial"/>
                <w:sz w:val="22"/>
                <w:szCs w:val="22"/>
              </w:rPr>
              <w:t>3</w:t>
            </w:r>
          </w:p>
        </w:tc>
        <w:tc>
          <w:tcPr>
            <w:tcW w:w="11352" w:type="dxa"/>
            <w:vAlign w:val="center"/>
          </w:tcPr>
          <w:p w14:paraId="18C29CE3" w14:textId="05CC9088" w:rsidR="00BB65A7" w:rsidRPr="00BB65A7" w:rsidRDefault="00D445DC" w:rsidP="00BB65A7">
            <w:pPr>
              <w:pStyle w:val="Standard"/>
              <w:jc w:val="both"/>
              <w:rPr>
                <w:rFonts w:ascii="Arial" w:hAnsi="Arial" w:cs="Arial"/>
                <w:sz w:val="20"/>
                <w:szCs w:val="20"/>
              </w:rPr>
            </w:pPr>
            <w:r w:rsidRPr="00D445DC">
              <w:rPr>
                <w:rFonts w:ascii="Arial" w:hAnsi="Arial" w:cs="Arial"/>
                <w:sz w:val="20"/>
                <w:szCs w:val="20"/>
              </w:rPr>
              <w:t>Suministro de colchones, forros de colchón y almohadas, todo con propiedades ignífugas, para la Fundación Canaria de Juventud IDEO. El material será entregado en los centros de internamiento de la Fundación, los cuales se encuentran en la isla de Gran Canaria (CIEM La Montañeta) y en la isla de Tenerife (CIEM Valle Tabares).</w:t>
            </w:r>
          </w:p>
        </w:tc>
        <w:tc>
          <w:tcPr>
            <w:tcW w:w="1634" w:type="dxa"/>
            <w:vAlign w:val="center"/>
          </w:tcPr>
          <w:p w14:paraId="7D09625D" w14:textId="3D0F326E" w:rsidR="00BB65A7" w:rsidRPr="00BB65A7" w:rsidRDefault="00D445DC" w:rsidP="00BB65A7">
            <w:pPr>
              <w:pStyle w:val="Standard"/>
              <w:jc w:val="center"/>
              <w:rPr>
                <w:rFonts w:ascii="Arial" w:hAnsi="Arial" w:cs="Arial"/>
                <w:sz w:val="22"/>
                <w:szCs w:val="22"/>
              </w:rPr>
            </w:pPr>
            <w:r>
              <w:rPr>
                <w:rFonts w:ascii="Arial" w:hAnsi="Arial" w:cs="Arial"/>
                <w:sz w:val="22"/>
                <w:szCs w:val="22"/>
              </w:rPr>
              <w:t>5</w:t>
            </w:r>
          </w:p>
        </w:tc>
      </w:tr>
    </w:tbl>
    <w:p w14:paraId="264BCC4F" w14:textId="77777777" w:rsidR="00BB65A7" w:rsidRDefault="00BB65A7">
      <w:pPr>
        <w:pStyle w:val="Standard"/>
        <w:jc w:val="both"/>
        <w:rPr>
          <w:rFonts w:ascii="Arial" w:hAnsi="Arial" w:cs="Arial"/>
          <w:b/>
          <w:bCs/>
          <w:sz w:val="22"/>
          <w:szCs w:val="22"/>
        </w:rPr>
      </w:pPr>
    </w:p>
    <w:p w14:paraId="1022F7B1" w14:textId="77777777" w:rsidR="004215EE" w:rsidRDefault="004215EE">
      <w:pPr>
        <w:pStyle w:val="Standard"/>
        <w:jc w:val="both"/>
        <w:rPr>
          <w:rFonts w:ascii="Arial" w:hAnsi="Arial" w:cs="Arial"/>
          <w:b/>
          <w:bCs/>
          <w:sz w:val="22"/>
          <w:szCs w:val="22"/>
        </w:rPr>
      </w:pPr>
    </w:p>
    <w:p w14:paraId="29752D94" w14:textId="24563A71" w:rsidR="0060487B" w:rsidRDefault="0060487B" w:rsidP="004215EE">
      <w:pPr>
        <w:tabs>
          <w:tab w:val="left" w:pos="924"/>
        </w:tabs>
      </w:pPr>
    </w:p>
    <w:sectPr w:rsidR="0060487B" w:rsidSect="008B522F">
      <w:headerReference w:type="default" r:id="rId7"/>
      <w:footerReference w:type="default" r:id="rId8"/>
      <w:pgSz w:w="16838" w:h="11906" w:orient="landscape"/>
      <w:pgMar w:top="1134" w:right="1701" w:bottom="1134" w:left="1134" w:header="720" w:footer="5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75AAE" w14:textId="77777777" w:rsidR="002E6A0E" w:rsidRDefault="002E6A0E">
      <w:r>
        <w:separator/>
      </w:r>
    </w:p>
  </w:endnote>
  <w:endnote w:type="continuationSeparator" w:id="0">
    <w:p w14:paraId="5C3F821B" w14:textId="77777777" w:rsidR="002E6A0E" w:rsidRDefault="002E6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Arial"/>
    <w:panose1 w:val="020B0604020202020204"/>
    <w:charset w:val="00"/>
    <w:family w:val="auto"/>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566" w:type="dxa"/>
      <w:tblInd w:w="541" w:type="dxa"/>
      <w:tblCellMar>
        <w:left w:w="10" w:type="dxa"/>
        <w:right w:w="10" w:type="dxa"/>
      </w:tblCellMar>
      <w:tblLook w:val="04A0" w:firstRow="1" w:lastRow="0" w:firstColumn="1" w:lastColumn="0" w:noHBand="0" w:noVBand="1"/>
    </w:tblPr>
    <w:tblGrid>
      <w:gridCol w:w="2855"/>
      <w:gridCol w:w="2855"/>
      <w:gridCol w:w="2856"/>
    </w:tblGrid>
    <w:tr w:rsidR="0001773D" w14:paraId="120AD6D4" w14:textId="77777777">
      <w:trPr>
        <w:trHeight w:val="269"/>
      </w:trPr>
      <w:tc>
        <w:tcPr>
          <w:tcW w:w="2855" w:type="dxa"/>
          <w:shd w:val="clear" w:color="auto" w:fill="auto"/>
          <w:tcMar>
            <w:top w:w="0" w:type="dxa"/>
            <w:left w:w="108" w:type="dxa"/>
            <w:bottom w:w="0" w:type="dxa"/>
            <w:right w:w="108" w:type="dxa"/>
          </w:tcMar>
        </w:tcPr>
        <w:p w14:paraId="486ABF60" w14:textId="77777777" w:rsidR="009F39E0" w:rsidRDefault="002E6A0E">
          <w:pPr>
            <w:widowControl/>
            <w:suppressAutoHyphens w:val="0"/>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Avenida Primero de Mayo,12 3º Derecha</w:t>
          </w:r>
        </w:p>
        <w:p w14:paraId="423C9BE5" w14:textId="77777777" w:rsidR="009F39E0" w:rsidRDefault="002E6A0E">
          <w:pPr>
            <w:widowControl/>
            <w:suppressAutoHyphens w:val="0"/>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35002 Las Palmas de Gran Canaria</w:t>
          </w:r>
        </w:p>
        <w:p w14:paraId="2A3567C0" w14:textId="77777777" w:rsidR="009F39E0" w:rsidRDefault="002E6A0E">
          <w:pPr>
            <w:widowControl/>
            <w:suppressAutoHyphens w:val="0"/>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Tel. 928 36 66 00 | Fax, 928 43 37 57</w:t>
          </w:r>
        </w:p>
      </w:tc>
      <w:tc>
        <w:tcPr>
          <w:tcW w:w="2855" w:type="dxa"/>
          <w:shd w:val="clear" w:color="auto" w:fill="auto"/>
          <w:tcMar>
            <w:top w:w="0" w:type="dxa"/>
            <w:left w:w="108" w:type="dxa"/>
            <w:bottom w:w="0" w:type="dxa"/>
            <w:right w:w="108" w:type="dxa"/>
          </w:tcMar>
        </w:tcPr>
        <w:p w14:paraId="5DD9F622" w14:textId="77777777" w:rsidR="009F39E0" w:rsidRDefault="002E6A0E">
          <w:pPr>
            <w:widowControl/>
            <w:suppressAutoHyphens w:val="0"/>
            <w:jc w:val="center"/>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CIF.: G35657048</w:t>
          </w:r>
        </w:p>
        <w:p w14:paraId="0DC457D6" w14:textId="77777777" w:rsidR="009F39E0" w:rsidRDefault="002E6A0E">
          <w:pPr>
            <w:widowControl/>
            <w:suppressAutoHyphens w:val="0"/>
            <w:jc w:val="center"/>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Inscrita en el Registro de Fundaciones Canarias con el número 150</w:t>
          </w:r>
        </w:p>
        <w:p w14:paraId="406A6C48" w14:textId="77777777" w:rsidR="009F39E0" w:rsidRDefault="002E6A0E">
          <w:pPr>
            <w:widowControl/>
            <w:suppressAutoHyphens w:val="0"/>
            <w:jc w:val="center"/>
            <w:textAlignment w:val="auto"/>
            <w:rPr>
              <w:rFonts w:ascii="Arial" w:eastAsia="Calibri" w:hAnsi="Arial" w:cs="Arial"/>
              <w:b/>
              <w:bCs/>
              <w:kern w:val="0"/>
              <w:sz w:val="12"/>
              <w:szCs w:val="12"/>
              <w:lang w:eastAsia="en-US" w:bidi="ar-SA"/>
            </w:rPr>
          </w:pPr>
          <w:r>
            <w:rPr>
              <w:rFonts w:ascii="Arial" w:eastAsia="Calibri" w:hAnsi="Arial" w:cs="Arial"/>
              <w:b/>
              <w:bCs/>
              <w:kern w:val="0"/>
              <w:sz w:val="12"/>
              <w:szCs w:val="12"/>
              <w:lang w:eastAsia="en-US" w:bidi="ar-SA"/>
            </w:rPr>
            <w:t>www.fundacionideo.org</w:t>
          </w:r>
        </w:p>
      </w:tc>
      <w:tc>
        <w:tcPr>
          <w:tcW w:w="2856" w:type="dxa"/>
          <w:shd w:val="clear" w:color="auto" w:fill="auto"/>
          <w:tcMar>
            <w:top w:w="0" w:type="dxa"/>
            <w:left w:w="108" w:type="dxa"/>
            <w:bottom w:w="0" w:type="dxa"/>
            <w:right w:w="108" w:type="dxa"/>
          </w:tcMar>
        </w:tcPr>
        <w:p w14:paraId="4DC8E132" w14:textId="77777777" w:rsidR="009F39E0" w:rsidRDefault="002E6A0E">
          <w:pPr>
            <w:widowControl/>
            <w:suppressAutoHyphens w:val="0"/>
            <w:jc w:val="right"/>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Ctra. Subida El Mayorazgo 3, 2ª/4ª</w:t>
          </w:r>
        </w:p>
        <w:p w14:paraId="2E74093E" w14:textId="77777777" w:rsidR="009F39E0" w:rsidRDefault="002E6A0E">
          <w:pPr>
            <w:widowControl/>
            <w:suppressAutoHyphens w:val="0"/>
            <w:jc w:val="right"/>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38110 Santa Cruz de Tenerife</w:t>
          </w:r>
        </w:p>
        <w:p w14:paraId="34934D57" w14:textId="77777777" w:rsidR="009F39E0" w:rsidRDefault="002E6A0E">
          <w:pPr>
            <w:widowControl/>
            <w:suppressAutoHyphens w:val="0"/>
            <w:jc w:val="right"/>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Tel. 922 63 06 90 | Fax.  922 63 07 06</w:t>
          </w:r>
        </w:p>
      </w:tc>
    </w:tr>
  </w:tbl>
  <w:p w14:paraId="44E03CC9" w14:textId="77777777" w:rsidR="009F39E0" w:rsidRDefault="002E6A0E">
    <w:pPr>
      <w:pStyle w:val="Piedepgina"/>
      <w:jc w:val="right"/>
    </w:pPr>
    <w:r>
      <w:rPr>
        <w:rFonts w:ascii="Arial" w:hAnsi="Arial" w:cs="Arial"/>
        <w:sz w:val="18"/>
        <w:szCs w:val="18"/>
      </w:rPr>
      <w:t xml:space="preserve">Página </w:t>
    </w:r>
    <w:r>
      <w:rPr>
        <w:rFonts w:ascii="Arial" w:hAnsi="Arial" w:cs="Arial"/>
        <w:b/>
        <w:bCs/>
        <w:sz w:val="18"/>
        <w:szCs w:val="18"/>
      </w:rPr>
      <w:fldChar w:fldCharType="begin"/>
    </w:r>
    <w:r>
      <w:rPr>
        <w:rFonts w:ascii="Arial" w:hAnsi="Arial" w:cs="Arial"/>
        <w:b/>
        <w:bCs/>
        <w:sz w:val="18"/>
        <w:szCs w:val="18"/>
      </w:rPr>
      <w:instrText xml:space="preserve"> PAGE </w:instrText>
    </w:r>
    <w:r>
      <w:rPr>
        <w:rFonts w:ascii="Arial" w:hAnsi="Arial" w:cs="Arial"/>
        <w:b/>
        <w:bCs/>
        <w:sz w:val="18"/>
        <w:szCs w:val="18"/>
      </w:rPr>
      <w:fldChar w:fldCharType="separate"/>
    </w:r>
    <w:r>
      <w:rPr>
        <w:rFonts w:ascii="Arial" w:hAnsi="Arial" w:cs="Arial"/>
        <w:b/>
        <w:bCs/>
        <w:sz w:val="18"/>
        <w:szCs w:val="18"/>
      </w:rPr>
      <w:t>2</w:t>
    </w:r>
    <w:r>
      <w:rPr>
        <w:rFonts w:ascii="Arial" w:hAnsi="Arial" w:cs="Arial"/>
        <w:b/>
        <w:bCs/>
        <w:sz w:val="18"/>
        <w:szCs w:val="18"/>
      </w:rPr>
      <w:fldChar w:fldCharType="end"/>
    </w:r>
    <w:r>
      <w:rPr>
        <w:rFonts w:ascii="Arial" w:hAnsi="Arial" w:cs="Arial"/>
        <w:sz w:val="18"/>
        <w:szCs w:val="18"/>
      </w:rPr>
      <w:t xml:space="preserve"> de </w:t>
    </w:r>
    <w:r>
      <w:rPr>
        <w:rFonts w:ascii="Arial" w:hAnsi="Arial" w:cs="Arial"/>
        <w:b/>
        <w:bCs/>
        <w:sz w:val="18"/>
        <w:szCs w:val="18"/>
      </w:rPr>
      <w:fldChar w:fldCharType="begin"/>
    </w:r>
    <w:r>
      <w:rPr>
        <w:rFonts w:ascii="Arial" w:hAnsi="Arial" w:cs="Arial"/>
        <w:b/>
        <w:bCs/>
        <w:sz w:val="18"/>
        <w:szCs w:val="18"/>
      </w:rPr>
      <w:instrText xml:space="preserve"> NUMPAGES </w:instrText>
    </w:r>
    <w:r>
      <w:rPr>
        <w:rFonts w:ascii="Arial" w:hAnsi="Arial" w:cs="Arial"/>
        <w:b/>
        <w:bCs/>
        <w:sz w:val="18"/>
        <w:szCs w:val="18"/>
      </w:rPr>
      <w:fldChar w:fldCharType="separate"/>
    </w:r>
    <w:r>
      <w:rPr>
        <w:rFonts w:ascii="Arial" w:hAnsi="Arial" w:cs="Arial"/>
        <w:b/>
        <w:bCs/>
        <w:sz w:val="18"/>
        <w:szCs w:val="18"/>
      </w:rPr>
      <w:t>2</w:t>
    </w:r>
    <w:r>
      <w:rPr>
        <w:rFonts w:ascii="Arial" w:hAnsi="Arial" w:cs="Arial"/>
        <w:b/>
        <w:bCs/>
        <w:sz w:val="18"/>
        <w:szCs w:val="18"/>
      </w:rPr>
      <w:fldChar w:fldCharType="end"/>
    </w:r>
  </w:p>
  <w:p w14:paraId="6988C694" w14:textId="77777777" w:rsidR="009F39E0" w:rsidRDefault="009F39E0">
    <w:pPr>
      <w:pStyle w:val="Piedepgina"/>
      <w:jc w:val="center"/>
      <w:rPr>
        <w:rFonts w:ascii="Arial" w:hAnsi="Arial"/>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CFAB3" w14:textId="77777777" w:rsidR="002E6A0E" w:rsidRDefault="002E6A0E">
      <w:r>
        <w:rPr>
          <w:color w:val="000000"/>
        </w:rPr>
        <w:separator/>
      </w:r>
    </w:p>
  </w:footnote>
  <w:footnote w:type="continuationSeparator" w:id="0">
    <w:p w14:paraId="01C0507C" w14:textId="77777777" w:rsidR="002E6A0E" w:rsidRDefault="002E6A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D5689" w14:textId="77777777" w:rsidR="009F39E0" w:rsidRDefault="002E6A0E">
    <w:pPr>
      <w:pStyle w:val="Encabezado"/>
      <w:jc w:val="right"/>
    </w:pPr>
    <w:r>
      <w:rPr>
        <w:rFonts w:ascii="Arial" w:hAnsi="Arial" w:cs="Arial"/>
        <w:noProof/>
      </w:rPr>
      <mc:AlternateContent>
        <mc:Choice Requires="wps">
          <w:drawing>
            <wp:anchor distT="0" distB="0" distL="114300" distR="114300" simplePos="0" relativeHeight="251660288" behindDoc="0" locked="0" layoutInCell="1" allowOverlap="1" wp14:anchorId="1CD42890" wp14:editId="1224E3CC">
              <wp:simplePos x="0" y="0"/>
              <wp:positionH relativeFrom="column">
                <wp:posOffset>4225290</wp:posOffset>
              </wp:positionH>
              <wp:positionV relativeFrom="paragraph">
                <wp:posOffset>-281940</wp:posOffset>
              </wp:positionV>
              <wp:extent cx="2468880" cy="320040"/>
              <wp:effectExtent l="0" t="0" r="7620" b="3810"/>
              <wp:wrapTight wrapText="bothSides">
                <wp:wrapPolygon edited="0">
                  <wp:start x="0" y="0"/>
                  <wp:lineTo x="0" y="20571"/>
                  <wp:lineTo x="21500" y="20571"/>
                  <wp:lineTo x="21500" y="0"/>
                  <wp:lineTo x="0" y="0"/>
                </wp:wrapPolygon>
              </wp:wrapTight>
              <wp:docPr id="1" name="Cuadro de texto 2"/>
              <wp:cNvGraphicFramePr/>
              <a:graphic xmlns:a="http://schemas.openxmlformats.org/drawingml/2006/main">
                <a:graphicData uri="http://schemas.microsoft.com/office/word/2010/wordprocessingShape">
                  <wps:wsp>
                    <wps:cNvSpPr txBox="1"/>
                    <wps:spPr>
                      <a:xfrm>
                        <a:off x="0" y="0"/>
                        <a:ext cx="2468880" cy="320040"/>
                      </a:xfrm>
                      <a:prstGeom prst="rect">
                        <a:avLst/>
                      </a:prstGeom>
                      <a:solidFill>
                        <a:srgbClr val="404F94"/>
                      </a:solidFill>
                      <a:ln>
                        <a:noFill/>
                        <a:prstDash/>
                      </a:ln>
                    </wps:spPr>
                    <wps:txbx>
                      <w:txbxContent>
                        <w:p w14:paraId="1F50C0B0" w14:textId="77777777" w:rsidR="009F39E0" w:rsidRDefault="002E6A0E">
                          <w:pPr>
                            <w:jc w:val="right"/>
                            <w:rPr>
                              <w:rFonts w:ascii="Arial" w:hAnsi="Arial" w:cs="Arial"/>
                              <w:b/>
                              <w:bCs/>
                              <w:color w:val="FFFFFF"/>
                              <w:sz w:val="28"/>
                              <w:szCs w:val="28"/>
                            </w:rPr>
                          </w:pPr>
                          <w:r>
                            <w:rPr>
                              <w:rFonts w:ascii="Arial" w:hAnsi="Arial" w:cs="Arial"/>
                              <w:b/>
                              <w:bCs/>
                              <w:color w:val="FFFFFF"/>
                              <w:sz w:val="28"/>
                              <w:szCs w:val="28"/>
                            </w:rPr>
                            <w:t xml:space="preserve">DOCUMENTO </w:t>
                          </w:r>
                          <w:r w:rsidR="009526ED">
                            <w:rPr>
                              <w:rFonts w:ascii="Arial" w:hAnsi="Arial" w:cs="Arial"/>
                              <w:b/>
                              <w:bCs/>
                              <w:color w:val="FFFFFF"/>
                              <w:sz w:val="28"/>
                              <w:szCs w:val="28"/>
                            </w:rPr>
                            <w:t>EXTERN</w:t>
                          </w:r>
                          <w:r>
                            <w:rPr>
                              <w:rFonts w:ascii="Arial" w:hAnsi="Arial" w:cs="Arial"/>
                              <w:b/>
                              <w:bCs/>
                              <w:color w:val="FFFFFF"/>
                              <w:sz w:val="28"/>
                              <w:szCs w:val="28"/>
                            </w:rPr>
                            <w:t>O</w:t>
                          </w: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1CD42890" id="_x0000_t202" coordsize="21600,21600" o:spt="202" path="m,l,21600r21600,l21600,xe">
              <v:stroke joinstyle="miter"/>
              <v:path gradientshapeok="t" o:connecttype="rect"/>
            </v:shapetype>
            <v:shape id="Cuadro de texto 2" o:spid="_x0000_s1026" type="#_x0000_t202" style="position:absolute;left:0;text-align:left;margin-left:332.7pt;margin-top:-22.2pt;width:194.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" fillcolor="#404f94" stroked="f">
              <v:textbox>
                <w:txbxContent>
                  <w:p w14:paraId="1F50C0B0" w14:textId="77777777" w:rsidR="00000000" w:rsidRDefault="00000000">
                    <w:pPr>
                      <w:jc w:val="right"/>
                      <w:rPr>
                        <w:rFonts w:ascii="Arial" w:hAnsi="Arial" w:cs="Arial"/>
                        <w:b/>
                        <w:bCs/>
                        <w:color w:val="FFFFFF"/>
                        <w:sz w:val="28"/>
                        <w:szCs w:val="28"/>
                      </w:rPr>
                    </w:pPr>
                    <w:r>
                      <w:rPr>
                        <w:rFonts w:ascii="Arial" w:hAnsi="Arial" w:cs="Arial"/>
                        <w:b/>
                        <w:bCs/>
                        <w:color w:val="FFFFFF"/>
                        <w:sz w:val="28"/>
                        <w:szCs w:val="28"/>
                      </w:rPr>
                      <w:t xml:space="preserve">DOCUMENTO </w:t>
                    </w:r>
                    <w:r w:rsidR="009526ED">
                      <w:rPr>
                        <w:rFonts w:ascii="Arial" w:hAnsi="Arial" w:cs="Arial"/>
                        <w:b/>
                        <w:bCs/>
                        <w:color w:val="FFFFFF"/>
                        <w:sz w:val="28"/>
                        <w:szCs w:val="28"/>
                      </w:rPr>
                      <w:t>EXTERN</w:t>
                    </w:r>
                    <w:r>
                      <w:rPr>
                        <w:rFonts w:ascii="Arial" w:hAnsi="Arial" w:cs="Arial"/>
                        <w:b/>
                        <w:bCs/>
                        <w:color w:val="FFFFFF"/>
                        <w:sz w:val="28"/>
                        <w:szCs w:val="28"/>
                      </w:rPr>
                      <w:t>O</w:t>
                    </w:r>
                  </w:p>
                </w:txbxContent>
              </v:textbox>
              <w10:wrap type="tight"/>
            </v:shape>
          </w:pict>
        </mc:Fallback>
      </mc:AlternateContent>
    </w:r>
    <w:r>
      <w:rPr>
        <w:rFonts w:ascii="Arial" w:hAnsi="Arial" w:cs="Arial"/>
        <w:noProof/>
      </w:rPr>
      <w:drawing>
        <wp:anchor distT="0" distB="0" distL="114300" distR="114300" simplePos="0" relativeHeight="251659264" behindDoc="0" locked="0" layoutInCell="1" allowOverlap="1" wp14:anchorId="2C43C787" wp14:editId="3F4A4548">
          <wp:simplePos x="0" y="0"/>
          <wp:positionH relativeFrom="page">
            <wp:posOffset>-13331</wp:posOffset>
          </wp:positionH>
          <wp:positionV relativeFrom="paragraph">
            <wp:posOffset>-140973</wp:posOffset>
          </wp:positionV>
          <wp:extent cx="7559043" cy="915671"/>
          <wp:effectExtent l="0" t="0" r="3807" b="0"/>
          <wp:wrapTopAndBottom/>
          <wp:docPr id="2" name="gráficos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7559043" cy="915671"/>
                  </a:xfrm>
                  <a:prstGeom prst="rect">
                    <a:avLst/>
                  </a:prstGeom>
                  <a:noFill/>
                  <a:ln>
                    <a:noFill/>
                    <a:prstDash/>
                  </a:ln>
                </pic:spPr>
              </pic:pic>
            </a:graphicData>
          </a:graphic>
        </wp:anchor>
      </w:drawing>
    </w:r>
    <w:r>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052730"/>
    <w:multiLevelType w:val="multilevel"/>
    <w:tmpl w:val="2E8E7B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958694B"/>
    <w:multiLevelType w:val="multilevel"/>
    <w:tmpl w:val="6E3A25D0"/>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400" w:hanging="21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5A7"/>
    <w:rsid w:val="00061A41"/>
    <w:rsid w:val="002077AB"/>
    <w:rsid w:val="002E6A0E"/>
    <w:rsid w:val="00402973"/>
    <w:rsid w:val="004215EE"/>
    <w:rsid w:val="0044334B"/>
    <w:rsid w:val="004A7B81"/>
    <w:rsid w:val="0060487B"/>
    <w:rsid w:val="00644EA1"/>
    <w:rsid w:val="006B1CD0"/>
    <w:rsid w:val="007169AF"/>
    <w:rsid w:val="008B522F"/>
    <w:rsid w:val="0090450C"/>
    <w:rsid w:val="009526ED"/>
    <w:rsid w:val="009D40BA"/>
    <w:rsid w:val="009F39E0"/>
    <w:rsid w:val="00A85D10"/>
    <w:rsid w:val="00A9504D"/>
    <w:rsid w:val="00B5396D"/>
    <w:rsid w:val="00BB65A7"/>
    <w:rsid w:val="00D41F20"/>
    <w:rsid w:val="00D445DC"/>
    <w:rsid w:val="00EA1EEE"/>
    <w:rsid w:val="00FD13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70C951"/>
  <w15:docId w15:val="{78420AA3-0B46-454C-81D7-BFF91EE93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Arial Unicode MS"/>
        <w:kern w:val="3"/>
        <w:sz w:val="24"/>
        <w:szCs w:val="24"/>
        <w:lang w:val="es-E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Descripci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Encabezado">
    <w:name w:val="header"/>
    <w:basedOn w:val="Standard"/>
    <w:pPr>
      <w:suppressLineNumbers/>
      <w:tabs>
        <w:tab w:val="center" w:pos="4819"/>
        <w:tab w:val="right" w:pos="9638"/>
      </w:tabs>
    </w:pPr>
  </w:style>
  <w:style w:type="paragraph" w:styleId="Piedepgina">
    <w:name w:val="footer"/>
    <w:basedOn w:val="Standard"/>
    <w:pPr>
      <w:suppressLineNumbers/>
      <w:tabs>
        <w:tab w:val="center" w:pos="4819"/>
        <w:tab w:val="right" w:pos="9638"/>
      </w:tabs>
    </w:pPr>
  </w:style>
  <w:style w:type="paragraph" w:customStyle="1" w:styleId="Footnote">
    <w:name w:val="Footnote"/>
    <w:basedOn w:val="Standard"/>
    <w:pPr>
      <w:suppressLineNumbers/>
      <w:ind w:left="283" w:hanging="283"/>
    </w:pPr>
    <w:rPr>
      <w:sz w:val="20"/>
      <w:szCs w:val="20"/>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PiedepginaCar">
    <w:name w:val="Pie de página Car"/>
    <w:basedOn w:val="Fuentedeprrafopredeter"/>
  </w:style>
  <w:style w:type="character" w:customStyle="1" w:styleId="EncabezadoCar">
    <w:name w:val="Encabezado Car"/>
    <w:basedOn w:val="Fuentedeprrafopredeter"/>
  </w:style>
  <w:style w:type="table" w:styleId="Tablaconcuadrcula">
    <w:name w:val="Table Grid"/>
    <w:basedOn w:val="Tablanormal"/>
    <w:uiPriority w:val="39"/>
    <w:rsid w:val="00BB65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unrol\Desktop\DOCUMENTO%20EXTERN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DOCUMENTO EXTERNO</Template>
  <TotalTime>29</TotalTime>
  <Pages>1</Pages>
  <Words>161</Words>
  <Characters>889</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ISABEL MUÑOZ ROLDÁN</dc:creator>
  <cp:lastModifiedBy>Ana Isabel Muñoz Roldán</cp:lastModifiedBy>
  <cp:revision>4</cp:revision>
  <cp:lastPrinted>2023-09-08T11:00:00Z</cp:lastPrinted>
  <dcterms:created xsi:type="dcterms:W3CDTF">2023-09-08T11:00:00Z</dcterms:created>
  <dcterms:modified xsi:type="dcterms:W3CDTF">2025-04-03T08:46:00Z</dcterms:modified>
</cp:coreProperties>
</file>